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405" w:rsidRDefault="00973257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П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Р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Т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К</w:t>
      </w:r>
      <w:r w:rsidR="00E34DD8" w:rsidRPr="00BE187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О</w:t>
      </w:r>
      <w:r w:rsidR="00C06F24" w:rsidRPr="00BE1873">
        <w:rPr>
          <w:rFonts w:ascii="Times New Roman" w:hAnsi="Times New Roman"/>
          <w:b/>
          <w:sz w:val="24"/>
          <w:szCs w:val="24"/>
          <w:lang w:val="uk-UA"/>
        </w:rPr>
        <w:t xml:space="preserve"> Л  № </w:t>
      </w:r>
      <w:r w:rsidR="002C36AD">
        <w:rPr>
          <w:rFonts w:ascii="Times New Roman" w:hAnsi="Times New Roman"/>
          <w:b/>
          <w:sz w:val="24"/>
          <w:szCs w:val="24"/>
          <w:lang w:val="uk-UA"/>
        </w:rPr>
        <w:t>20</w:t>
      </w:r>
    </w:p>
    <w:p w:rsidR="00BF512A" w:rsidRPr="00BE1873" w:rsidRDefault="00BF512A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засідання приймальної комісії</w:t>
      </w:r>
    </w:p>
    <w:p w:rsidR="00986405" w:rsidRPr="00BE1873" w:rsidRDefault="00986405" w:rsidP="009C598A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>Чугуєво-Бабчанського лісного коледжу</w:t>
      </w:r>
    </w:p>
    <w:p w:rsidR="00986405" w:rsidRPr="00BE1873" w:rsidRDefault="00986405" w:rsidP="009C598A">
      <w:pPr>
        <w:tabs>
          <w:tab w:val="left" w:pos="565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E1873">
        <w:rPr>
          <w:rFonts w:ascii="Times New Roman" w:hAnsi="Times New Roman"/>
          <w:b/>
          <w:sz w:val="24"/>
          <w:szCs w:val="24"/>
          <w:lang w:val="uk-UA"/>
        </w:rPr>
        <w:tab/>
      </w:r>
    </w:p>
    <w:p w:rsidR="00986405" w:rsidRPr="00BE1873" w:rsidRDefault="002C36AD" w:rsidP="009C598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13</w:t>
      </w:r>
      <w:r w:rsidR="00CC4655" w:rsidRPr="00BE1873">
        <w:rPr>
          <w:rFonts w:ascii="Times New Roman" w:hAnsi="Times New Roman"/>
          <w:sz w:val="24"/>
          <w:szCs w:val="24"/>
          <w:lang w:val="uk-UA"/>
        </w:rPr>
        <w:t>.0</w:t>
      </w:r>
      <w:r w:rsidR="004C216F">
        <w:rPr>
          <w:rFonts w:ascii="Times New Roman" w:hAnsi="Times New Roman"/>
          <w:sz w:val="24"/>
          <w:szCs w:val="24"/>
          <w:lang w:val="uk-UA"/>
        </w:rPr>
        <w:t>8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>.20</w:t>
      </w:r>
      <w:r w:rsidR="003C3C74">
        <w:rPr>
          <w:rFonts w:ascii="Times New Roman" w:hAnsi="Times New Roman"/>
          <w:sz w:val="24"/>
          <w:szCs w:val="24"/>
          <w:lang w:val="uk-UA"/>
        </w:rPr>
        <w:t>2</w:t>
      </w:r>
      <w:r w:rsidR="004C216F">
        <w:rPr>
          <w:rFonts w:ascii="Times New Roman" w:hAnsi="Times New Roman"/>
          <w:sz w:val="24"/>
          <w:szCs w:val="24"/>
          <w:lang w:val="uk-UA"/>
        </w:rPr>
        <w:t>1</w:t>
      </w:r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proofErr w:type="spellStart"/>
      <w:r w:rsidR="003C3C74">
        <w:rPr>
          <w:rFonts w:ascii="Times New Roman" w:hAnsi="Times New Roman"/>
          <w:sz w:val="24"/>
          <w:szCs w:val="24"/>
          <w:lang w:val="uk-UA"/>
        </w:rPr>
        <w:t>смт</w:t>
      </w:r>
      <w:proofErr w:type="spellEnd"/>
      <w:r w:rsidR="00986405"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986405" w:rsidRPr="00BE1873">
        <w:rPr>
          <w:rFonts w:ascii="Times New Roman" w:hAnsi="Times New Roman"/>
          <w:sz w:val="24"/>
          <w:szCs w:val="24"/>
          <w:lang w:val="uk-UA"/>
        </w:rPr>
        <w:t>Кочеток</w:t>
      </w:r>
      <w:proofErr w:type="spellEnd"/>
    </w:p>
    <w:p w:rsidR="00986405" w:rsidRPr="00BE1873" w:rsidRDefault="00986405" w:rsidP="009C598A">
      <w:pPr>
        <w:spacing w:line="240" w:lineRule="auto"/>
        <w:ind w:firstLine="0"/>
        <w:jc w:val="left"/>
        <w:rPr>
          <w:rFonts w:ascii="Times New Roman" w:hAnsi="Times New Roman"/>
          <w:sz w:val="24"/>
          <w:szCs w:val="24"/>
          <w:lang w:val="uk-UA"/>
        </w:rPr>
      </w:pPr>
    </w:p>
    <w:p w:rsidR="00EA6CFB" w:rsidRDefault="00EA6CFB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ПРИСУТНІ</w:t>
      </w:r>
    </w:p>
    <w:p w:rsidR="004C216F" w:rsidRPr="002A377A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Pr="00BE1873" w:rsidRDefault="004C216F" w:rsidP="004C216F">
      <w:pPr>
        <w:spacing w:line="240" w:lineRule="auto"/>
        <w:ind w:firstLine="0"/>
        <w:rPr>
          <w:rFonts w:ascii="Times New Roman" w:hAnsi="Times New Roman"/>
          <w:sz w:val="24"/>
          <w:szCs w:val="24"/>
          <w:lang w:val="uk-UA"/>
        </w:rPr>
      </w:pPr>
    </w:p>
    <w:p w:rsidR="004C216F" w:rsidRPr="002A377A" w:rsidRDefault="004C216F" w:rsidP="004C216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ХВОРОСТЯНИЙ Роман Федорович, директор коледжу; 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РЕГО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Мар̕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яна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 xml:space="preserve"> Зеновіївна,</w:t>
      </w:r>
      <w:r w:rsidRPr="00372FAC">
        <w:rPr>
          <w:rFonts w:ascii="Times New Roman" w:eastAsiaTheme="minorHAnsi" w:hAnsi="Times New Roman"/>
          <w:sz w:val="24"/>
          <w:szCs w:val="28"/>
          <w:lang w:val="uk-UA"/>
        </w:rPr>
        <w:t xml:space="preserve"> заступник директора з НВР;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КОЛПАКОВА Юлія Сергіївна, відповідальний секретар Приймальної комісії;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ЗАРИЦЬКА Ольга Миколаївна, завідувач відділення;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567" w:firstLine="0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СОЛОДОВНИК Валерій Миколайович, голова циклової комісії спеціальності «Лісове господарство»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709"/>
          <w:tab w:val="left" w:pos="3600"/>
          <w:tab w:val="left" w:pos="7797"/>
        </w:tabs>
        <w:spacing w:line="240" w:lineRule="auto"/>
        <w:ind w:left="993" w:hanging="426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КОНАРЄВ Олександр Олександрович, голова циклової комісії спеціальності «</w:t>
      </w:r>
      <w:proofErr w:type="spellStart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Агроінженерія</w:t>
      </w:r>
      <w:proofErr w:type="spellEnd"/>
      <w:r w:rsidRPr="00372FAC">
        <w:rPr>
          <w:rFonts w:ascii="Times New Roman" w:eastAsiaTheme="minorHAnsi" w:hAnsi="Times New Roman"/>
          <w:sz w:val="24"/>
          <w:szCs w:val="24"/>
          <w:lang w:val="uk-UA"/>
        </w:rPr>
        <w:t>»;</w:t>
      </w:r>
    </w:p>
    <w:p w:rsidR="004C216F" w:rsidRPr="00372FAC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ПУГАЧОВА Наталія Вікторівна, адміністратор ЄДЕБО;</w:t>
      </w:r>
    </w:p>
    <w:p w:rsidR="004C216F" w:rsidRDefault="004C216F" w:rsidP="004C216F">
      <w:pPr>
        <w:numPr>
          <w:ilvl w:val="0"/>
          <w:numId w:val="1"/>
        </w:numPr>
        <w:tabs>
          <w:tab w:val="left" w:pos="-86"/>
          <w:tab w:val="left" w:pos="426"/>
          <w:tab w:val="left" w:pos="993"/>
          <w:tab w:val="left" w:pos="3600"/>
          <w:tab w:val="left" w:pos="7797"/>
        </w:tabs>
        <w:spacing w:line="240" w:lineRule="auto"/>
        <w:ind w:left="0" w:firstLine="567"/>
        <w:contextualSpacing/>
        <w:rPr>
          <w:rFonts w:ascii="Times New Roman" w:eastAsiaTheme="minorHAnsi" w:hAnsi="Times New Roman"/>
          <w:sz w:val="24"/>
          <w:szCs w:val="24"/>
          <w:lang w:val="uk-UA"/>
        </w:rPr>
      </w:pPr>
      <w:r w:rsidRPr="00372FAC">
        <w:rPr>
          <w:rFonts w:ascii="Times New Roman" w:eastAsiaTheme="minorHAnsi" w:hAnsi="Times New Roman"/>
          <w:sz w:val="24"/>
          <w:szCs w:val="24"/>
          <w:lang w:val="uk-UA"/>
        </w:rPr>
        <w:t>ЛИСЯК Яна Олександрівна голова студентської ради ЧБЛК.</w:t>
      </w:r>
    </w:p>
    <w:p w:rsidR="00EB31AF" w:rsidRPr="002A377A" w:rsidRDefault="00EB31AF" w:rsidP="00EB31AF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AE0B72" w:rsidRPr="002A377A" w:rsidRDefault="00AE0B72" w:rsidP="00AE0B72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EA6CFB" w:rsidRDefault="00EA6CFB" w:rsidP="009C598A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86405" w:rsidRPr="00480C19" w:rsidRDefault="00B30830" w:rsidP="00EB31AF">
      <w:pPr>
        <w:spacing w:line="240" w:lineRule="auto"/>
        <w:ind w:firstLine="0"/>
        <w:jc w:val="left"/>
        <w:rPr>
          <w:rFonts w:ascii="Times New Roman" w:hAnsi="Times New Roman"/>
          <w:b/>
          <w:sz w:val="28"/>
          <w:szCs w:val="28"/>
          <w:lang w:val="uk-UA"/>
        </w:rPr>
      </w:pPr>
      <w:r w:rsidRPr="00480C19"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3C3C74" w:rsidRDefault="00B9109F" w:rsidP="003C3C74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ро </w:t>
      </w:r>
      <w:r w:rsidR="001978DC">
        <w:rPr>
          <w:rFonts w:ascii="Times New Roman" w:hAnsi="Times New Roman"/>
          <w:sz w:val="24"/>
          <w:szCs w:val="24"/>
          <w:lang w:val="uk-UA"/>
        </w:rPr>
        <w:t>зарахування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 абітурієнтів на </w:t>
      </w:r>
      <w:r w:rsidR="003C3C74">
        <w:rPr>
          <w:rFonts w:ascii="Times New Roman" w:hAnsi="Times New Roman"/>
          <w:sz w:val="24"/>
          <w:szCs w:val="24"/>
          <w:lang w:val="uk-UA"/>
        </w:rPr>
        <w:t>денну</w:t>
      </w:r>
      <w:r w:rsidR="008F61B4" w:rsidRPr="00BE1873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 w:rsidR="003C3C74"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на основі освітньо-кваліфікаційного рівня «кваліфікований робітник», з</w:t>
      </w:r>
      <w:r w:rsidR="0009522A">
        <w:rPr>
          <w:rFonts w:ascii="Times New Roman" w:hAnsi="Times New Roman"/>
          <w:sz w:val="24"/>
          <w:szCs w:val="24"/>
          <w:lang w:val="uk-UA"/>
        </w:rPr>
        <w:t>а результатами сертифікатів ЗНО та вступних випробувань.</w:t>
      </w:r>
    </w:p>
    <w:p w:rsidR="008F61B4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3EB" w:rsidRPr="00B9109F" w:rsidRDefault="00C623EB" w:rsidP="00480C19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9109F">
        <w:rPr>
          <w:rFonts w:ascii="Times New Roman" w:hAnsi="Times New Roman"/>
          <w:b/>
          <w:sz w:val="24"/>
          <w:szCs w:val="24"/>
          <w:lang w:val="uk-UA"/>
        </w:rPr>
        <w:t>СЛУХАЛИ</w:t>
      </w:r>
      <w:r w:rsidR="00B9610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B9109F" w:rsidRDefault="003C3C74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Хворостяного Р.Ф., голову приймальної комісії.</w:t>
      </w:r>
    </w:p>
    <w:p w:rsidR="003C3C74" w:rsidRDefault="003C3C74" w:rsidP="003C3C74">
      <w:pPr>
        <w:pStyle w:val="a3"/>
        <w:numPr>
          <w:ilvl w:val="0"/>
          <w:numId w:val="8"/>
        </w:numPr>
        <w:tabs>
          <w:tab w:val="left" w:pos="993"/>
        </w:tabs>
        <w:spacing w:line="240" w:lineRule="auto"/>
        <w:ind w:left="0" w:firstLine="567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ро </w:t>
      </w:r>
      <w:r>
        <w:rPr>
          <w:rFonts w:ascii="Times New Roman" w:hAnsi="Times New Roman"/>
          <w:sz w:val="24"/>
          <w:szCs w:val="24"/>
          <w:lang w:val="uk-UA"/>
        </w:rPr>
        <w:t>зарахування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абітурієнтів на </w:t>
      </w:r>
      <w:r>
        <w:rPr>
          <w:rFonts w:ascii="Times New Roman" w:hAnsi="Times New Roman"/>
          <w:sz w:val="24"/>
          <w:szCs w:val="24"/>
          <w:lang w:val="uk-UA"/>
        </w:rPr>
        <w:t>денну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 форму навчання </w:t>
      </w:r>
      <w:r>
        <w:rPr>
          <w:rFonts w:ascii="Times New Roman" w:hAnsi="Times New Roman"/>
          <w:sz w:val="24"/>
          <w:szCs w:val="24"/>
          <w:lang w:val="uk-UA"/>
        </w:rPr>
        <w:t>на основі повної загальної середньої освіти, на основі освітньо-кваліфікаційного рівня «кваліфікований робітник», з</w:t>
      </w:r>
      <w:r w:rsidR="0009522A">
        <w:rPr>
          <w:rFonts w:ascii="Times New Roman" w:hAnsi="Times New Roman"/>
          <w:sz w:val="24"/>
          <w:szCs w:val="24"/>
          <w:lang w:val="uk-UA"/>
        </w:rPr>
        <w:t>а результатами сертифікатів ЗНО та вступних випробувань.</w:t>
      </w:r>
    </w:p>
    <w:p w:rsidR="00C623EB" w:rsidRPr="00BE1873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623EB" w:rsidRPr="00B9109F" w:rsidRDefault="00C623EB" w:rsidP="00480C19">
      <w:pPr>
        <w:pStyle w:val="a3"/>
        <w:spacing w:line="240" w:lineRule="auto"/>
        <w:ind w:left="0"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  <w:r w:rsidRPr="00B9109F">
        <w:rPr>
          <w:rFonts w:ascii="Times New Roman" w:hAnsi="Times New Roman"/>
          <w:b/>
          <w:sz w:val="24"/>
          <w:szCs w:val="24"/>
          <w:lang w:val="uk-UA"/>
        </w:rPr>
        <w:t>ПОСТАНОВИЛИ</w:t>
      </w:r>
      <w:r w:rsidR="00B96101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C623EB" w:rsidRPr="006A40BD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</w:t>
      </w:r>
      <w:r w:rsidR="003C3C74" w:rsidRPr="003C3C74">
        <w:rPr>
          <w:rFonts w:ascii="Times New Roman" w:hAnsi="Times New Roman"/>
          <w:sz w:val="24"/>
          <w:szCs w:val="24"/>
          <w:lang w:val="uk-UA"/>
        </w:rPr>
        <w:t>зарахувати абіт</w:t>
      </w:r>
      <w:r w:rsidR="006A40BD">
        <w:rPr>
          <w:rFonts w:ascii="Times New Roman" w:hAnsi="Times New Roman"/>
          <w:sz w:val="24"/>
          <w:szCs w:val="24"/>
          <w:lang w:val="uk-UA"/>
        </w:rPr>
        <w:t>урієнтів,</w:t>
      </w:r>
      <w:r>
        <w:rPr>
          <w:rFonts w:ascii="Times New Roman" w:hAnsi="Times New Roman"/>
          <w:sz w:val="24"/>
          <w:szCs w:val="24"/>
          <w:lang w:val="uk-UA"/>
        </w:rPr>
        <w:t xml:space="preserve"> які  виконали умов</w:t>
      </w:r>
      <w:r w:rsidR="003C3C74">
        <w:rPr>
          <w:rFonts w:ascii="Times New Roman" w:hAnsi="Times New Roman"/>
          <w:sz w:val="24"/>
          <w:szCs w:val="24"/>
          <w:lang w:val="uk-UA"/>
        </w:rPr>
        <w:t>и</w:t>
      </w:r>
      <w:r w:rsidR="006A40BD">
        <w:rPr>
          <w:rFonts w:ascii="Times New Roman" w:hAnsi="Times New Roman"/>
          <w:sz w:val="24"/>
          <w:szCs w:val="24"/>
          <w:lang w:val="uk-UA"/>
        </w:rPr>
        <w:t xml:space="preserve"> до зарахування, </w:t>
      </w:r>
      <w:r w:rsidR="006A40BD" w:rsidRPr="006A40BD">
        <w:rPr>
          <w:rFonts w:ascii="Times New Roman" w:hAnsi="Times New Roman"/>
          <w:sz w:val="24"/>
          <w:szCs w:val="24"/>
          <w:lang w:val="uk-UA"/>
        </w:rPr>
        <w:t>на державну форму навчання.</w:t>
      </w:r>
    </w:p>
    <w:p w:rsidR="00C623EB" w:rsidRDefault="00C623EB" w:rsidP="00C623E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C3C74" w:rsidRDefault="003C3C74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господарство, на основі </w:t>
      </w:r>
      <w:r w:rsidR="004C216F">
        <w:rPr>
          <w:rFonts w:ascii="Times New Roman" w:hAnsi="Times New Roman"/>
          <w:b/>
          <w:sz w:val="24"/>
          <w:szCs w:val="24"/>
          <w:lang w:val="uk-UA"/>
        </w:rPr>
        <w:t>повної загальної середньої освіти</w:t>
      </w:r>
      <w:r w:rsidR="004C216F"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4C216F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02E25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4C216F" w:rsidRPr="001461B5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Безбатько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Єлизавета Володимирівна</w:t>
            </w:r>
          </w:p>
        </w:tc>
        <w:tc>
          <w:tcPr>
            <w:tcW w:w="1418" w:type="dxa"/>
            <w:gridSpan w:val="2"/>
            <w:noWrap/>
          </w:tcPr>
          <w:p w:rsidR="004C216F" w:rsidRPr="00073A10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425,500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C216F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C216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 Євгенійович 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417,250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402E25" w:rsidRDefault="004C216F" w:rsidP="003374DA">
            <w:pPr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402E2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Юхно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Іван Миколайович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504,788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Удовіченко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Аліна Сергіївна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493,250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Pr="00BE1873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Черняк Володимир Юрійович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473,550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Pr="00BE1873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Мирошник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Анатолій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472,238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Груц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Дар̕я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Валентинівна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466,000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9006E7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Грицай Максим Сергійович 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464,750</w:t>
            </w:r>
          </w:p>
        </w:tc>
        <w:tc>
          <w:tcPr>
            <w:tcW w:w="2552" w:type="dxa"/>
            <w:vAlign w:val="center"/>
          </w:tcPr>
          <w:p w:rsidR="008B7D68" w:rsidRPr="00BE1873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C216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Трегубов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Володимир Андрійович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462, 788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Вергун Євген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459,113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Левченко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Денис Олександрович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451, 750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Матущенко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Дмитро Юрійович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451,000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Козаковський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Ярослав Іванович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446, 750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Мінін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Олексій Михайлович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440,000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Таган Юлія Артемівна</w:t>
            </w:r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430,500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8B7D68" w:rsidTr="003374DA">
        <w:trPr>
          <w:trHeight w:val="255"/>
        </w:trPr>
        <w:tc>
          <w:tcPr>
            <w:tcW w:w="703" w:type="dxa"/>
            <w:noWrap/>
          </w:tcPr>
          <w:p w:rsidR="008B7D68" w:rsidRDefault="008B7D68" w:rsidP="00402E25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253" w:type="dxa"/>
            <w:noWrap/>
          </w:tcPr>
          <w:p w:rsidR="008B7D68" w:rsidRDefault="008B7D68" w:rsidP="00C6429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Долгов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Тимур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Тарієлович</w:t>
            </w:r>
            <w:proofErr w:type="spellEnd"/>
          </w:p>
        </w:tc>
        <w:tc>
          <w:tcPr>
            <w:tcW w:w="1418" w:type="dxa"/>
            <w:gridSpan w:val="2"/>
            <w:noWrap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429,188</w:t>
            </w:r>
          </w:p>
        </w:tc>
        <w:tc>
          <w:tcPr>
            <w:tcW w:w="2552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8B7D68" w:rsidRDefault="008B7D68" w:rsidP="00C6429F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EA6CFB" w:rsidRDefault="00EA6CFB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6756EF" w:rsidRDefault="006756EF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</w:p>
    <w:p w:rsidR="003C3C74" w:rsidRDefault="003C3C74" w:rsidP="003C3C74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205 Лісове господарство, на основі </w:t>
      </w:r>
      <w:r w:rsidR="004C216F">
        <w:rPr>
          <w:rFonts w:ascii="Times New Roman" w:hAnsi="Times New Roman"/>
          <w:b/>
          <w:sz w:val="24"/>
          <w:szCs w:val="24"/>
          <w:lang w:val="uk-UA"/>
        </w:rPr>
        <w:t>диплому кваліфікованого робітника</w:t>
      </w:r>
      <w:r w:rsidR="004C216F"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4C216F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4C216F" w:rsidRPr="001461B5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Дубових Михайло Владиславович</w:t>
            </w:r>
          </w:p>
        </w:tc>
        <w:tc>
          <w:tcPr>
            <w:tcW w:w="1418" w:type="dxa"/>
            <w:gridSpan w:val="2"/>
            <w:noWrap/>
          </w:tcPr>
          <w:p w:rsidR="004C216F" w:rsidRPr="00073A10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336,000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4C216F" w:rsidTr="003374DA">
        <w:trPr>
          <w:trHeight w:val="255"/>
        </w:trPr>
        <w:tc>
          <w:tcPr>
            <w:tcW w:w="703" w:type="dxa"/>
            <w:noWrap/>
          </w:tcPr>
          <w:p w:rsidR="004C216F" w:rsidRPr="00BE1873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4C216F" w:rsidRDefault="004C216F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Черноков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Максим Сергійович</w:t>
            </w:r>
          </w:p>
        </w:tc>
        <w:tc>
          <w:tcPr>
            <w:tcW w:w="1418" w:type="dxa"/>
            <w:gridSpan w:val="2"/>
            <w:noWrap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308,00-</w:t>
            </w:r>
          </w:p>
        </w:tc>
        <w:tc>
          <w:tcPr>
            <w:tcW w:w="2552" w:type="dxa"/>
            <w:vAlign w:val="center"/>
          </w:tcPr>
          <w:p w:rsidR="004C216F" w:rsidRPr="00BE1873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4C216F" w:rsidRDefault="004C216F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3C3C74" w:rsidRDefault="003C3C74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8F61B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824C3F" w:rsidRPr="006A40BD" w:rsidRDefault="00824C3F" w:rsidP="00824C3F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</w:t>
      </w:r>
      <w:r w:rsidRPr="00824C3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E1873">
        <w:rPr>
          <w:rFonts w:ascii="Times New Roman" w:hAnsi="Times New Roman"/>
          <w:sz w:val="24"/>
          <w:szCs w:val="24"/>
          <w:lang w:val="uk-UA"/>
        </w:rPr>
        <w:t xml:space="preserve">Згідно з Правилами прийому </w:t>
      </w:r>
      <w:r w:rsidRPr="003C3C74">
        <w:rPr>
          <w:rFonts w:ascii="Times New Roman" w:hAnsi="Times New Roman"/>
          <w:sz w:val="24"/>
          <w:szCs w:val="24"/>
          <w:lang w:val="uk-UA"/>
        </w:rPr>
        <w:t>зарахувати абіт</w:t>
      </w:r>
      <w:r>
        <w:rPr>
          <w:rFonts w:ascii="Times New Roman" w:hAnsi="Times New Roman"/>
          <w:sz w:val="24"/>
          <w:szCs w:val="24"/>
          <w:lang w:val="uk-UA"/>
        </w:rPr>
        <w:t>урієнтів, які  виконали умови до зарахування,  за кошти фізичних та юридичних осіб.</w:t>
      </w:r>
    </w:p>
    <w:p w:rsidR="008F61B4" w:rsidRPr="00BE1873" w:rsidRDefault="008F61B4" w:rsidP="008F61B4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05 Лісове господарство,   на основі диплому про здобуття вищої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Томарєв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Євгеній Олександрович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205 Лісове господарство, освітня програма Мисливське господарство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BE1873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 Єва Станіславівна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486,250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 Андрій Сергійович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408,000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диплому кваліфікованого робітника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DE4468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B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Pr="00110074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БєлевцовСтаніслав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Олександрович</w:t>
            </w:r>
          </w:p>
        </w:tc>
        <w:tc>
          <w:tcPr>
            <w:tcW w:w="1418" w:type="dxa"/>
            <w:gridSpan w:val="2"/>
            <w:noWrap/>
          </w:tcPr>
          <w:p w:rsidR="009A6762" w:rsidRPr="00073A10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279,000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Качуряк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Василь Васильович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267,000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Безпалий Андрій Олексійович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9A6762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A6762" w:rsidRDefault="009A6762" w:rsidP="009A6762">
      <w:pPr>
        <w:tabs>
          <w:tab w:val="left" w:pos="1695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9A6762">
      <w:pPr>
        <w:tabs>
          <w:tab w:val="left" w:pos="4290"/>
          <w:tab w:val="center" w:pos="5386"/>
        </w:tabs>
        <w:spacing w:line="240" w:lineRule="auto"/>
        <w:ind w:firstLine="0"/>
        <w:jc w:val="left"/>
        <w:rPr>
          <w:rFonts w:ascii="Times New Roman" w:hAnsi="Times New Roman"/>
          <w:b/>
          <w:sz w:val="24"/>
          <w:szCs w:val="24"/>
          <w:lang w:val="uk-UA"/>
        </w:rPr>
      </w:pPr>
    </w:p>
    <w:p w:rsidR="009A6762" w:rsidRDefault="009A6762" w:rsidP="009A6762">
      <w:pPr>
        <w:spacing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208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Агроінженерія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,</w:t>
      </w:r>
      <w:r w:rsidRPr="0064440C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на основі повної загальної середньої освіти</w:t>
      </w:r>
      <w:r w:rsidRPr="00BE1873">
        <w:rPr>
          <w:rFonts w:ascii="Times New Roman" w:hAnsi="Times New Roman"/>
          <w:b/>
          <w:sz w:val="24"/>
          <w:szCs w:val="24"/>
          <w:lang w:val="uk-UA"/>
        </w:rPr>
        <w:t>:</w:t>
      </w:r>
    </w:p>
    <w:tbl>
      <w:tblPr>
        <w:tblStyle w:val="a4"/>
        <w:tblW w:w="10343" w:type="dxa"/>
        <w:tblLayout w:type="fixed"/>
        <w:tblLook w:val="04A0" w:firstRow="1" w:lastRow="0" w:firstColumn="1" w:lastColumn="0" w:noHBand="0" w:noVBand="1"/>
      </w:tblPr>
      <w:tblGrid>
        <w:gridCol w:w="703"/>
        <w:gridCol w:w="4253"/>
        <w:gridCol w:w="8"/>
        <w:gridCol w:w="1410"/>
        <w:gridCol w:w="2552"/>
        <w:gridCol w:w="1417"/>
      </w:tblGrid>
      <w:tr w:rsidR="009A6762" w:rsidRPr="00DE4468" w:rsidTr="003374DA">
        <w:trPr>
          <w:trHeight w:val="255"/>
        </w:trPr>
        <w:tc>
          <w:tcPr>
            <w:tcW w:w="703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№ 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4261" w:type="dxa"/>
            <w:gridSpan w:val="2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Прізвище, ім’я, по-батькові</w:t>
            </w:r>
          </w:p>
        </w:tc>
        <w:tc>
          <w:tcPr>
            <w:tcW w:w="1410" w:type="dxa"/>
            <w:noWrap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Бал</w:t>
            </w:r>
          </w:p>
        </w:tc>
        <w:tc>
          <w:tcPr>
            <w:tcW w:w="2552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 xml:space="preserve">Рішення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риймальної комісії</w:t>
            </w:r>
          </w:p>
        </w:tc>
        <w:tc>
          <w:tcPr>
            <w:tcW w:w="1417" w:type="dxa"/>
            <w:vAlign w:val="center"/>
          </w:tcPr>
          <w:p w:rsidR="009A6762" w:rsidRPr="00BE1873" w:rsidRDefault="009A6762" w:rsidP="003374DA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1873">
              <w:rPr>
                <w:rFonts w:ascii="Times New Roman" w:hAnsi="Times New Roman"/>
                <w:b/>
                <w:sz w:val="24"/>
                <w:szCs w:val="24"/>
              </w:rPr>
              <w:t>Оригінали</w:t>
            </w:r>
          </w:p>
        </w:tc>
      </w:tr>
      <w:tr w:rsidR="009A6762" w:rsidTr="003374DA">
        <w:trPr>
          <w:trHeight w:val="255"/>
        </w:trPr>
        <w:tc>
          <w:tcPr>
            <w:tcW w:w="703" w:type="dxa"/>
            <w:noWrap/>
          </w:tcPr>
          <w:p w:rsidR="009A6762" w:rsidRPr="00BE1873" w:rsidRDefault="009A6762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  <w:noWrap/>
          </w:tcPr>
          <w:p w:rsidR="009A6762" w:rsidRDefault="009A6762" w:rsidP="00900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Сергієнко </w:t>
            </w:r>
            <w:r w:rsidR="009006E7"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</w:rPr>
              <w:t>икола Ігорович</w:t>
            </w:r>
          </w:p>
        </w:tc>
        <w:tc>
          <w:tcPr>
            <w:tcW w:w="1418" w:type="dxa"/>
            <w:gridSpan w:val="2"/>
            <w:noWrap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262,000</w:t>
            </w:r>
          </w:p>
        </w:tc>
        <w:tc>
          <w:tcPr>
            <w:tcW w:w="2552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A6762" w:rsidRDefault="009A6762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06E7" w:rsidTr="003374DA">
        <w:trPr>
          <w:trHeight w:val="255"/>
        </w:trPr>
        <w:tc>
          <w:tcPr>
            <w:tcW w:w="703" w:type="dxa"/>
            <w:noWrap/>
          </w:tcPr>
          <w:p w:rsidR="009006E7" w:rsidRDefault="009006E7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noWrap/>
          </w:tcPr>
          <w:p w:rsidR="009006E7" w:rsidRDefault="009006E7" w:rsidP="00006E99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Мельн</w:t>
            </w:r>
            <w:r w:rsidR="00006E99"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6E99">
              <w:rPr>
                <w:rFonts w:ascii="Times New Roman" w:hAnsi="Times New Roman"/>
                <w:sz w:val="24"/>
                <w:szCs w:val="24"/>
              </w:rPr>
              <w:t>Віталій Валерійович</w:t>
            </w:r>
          </w:p>
        </w:tc>
        <w:tc>
          <w:tcPr>
            <w:tcW w:w="1418" w:type="dxa"/>
            <w:gridSpan w:val="2"/>
            <w:noWrap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9006E7" w:rsidTr="003374DA">
        <w:trPr>
          <w:trHeight w:val="255"/>
        </w:trPr>
        <w:tc>
          <w:tcPr>
            <w:tcW w:w="703" w:type="dxa"/>
            <w:noWrap/>
          </w:tcPr>
          <w:p w:rsidR="009006E7" w:rsidRDefault="009006E7" w:rsidP="003374DA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noWrap/>
          </w:tcPr>
          <w:p w:rsidR="009006E7" w:rsidRDefault="009006E7" w:rsidP="009006E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Паскевич</w:t>
            </w:r>
            <w:proofErr w:type="spellEnd"/>
            <w:r w:rsidR="00006E99">
              <w:rPr>
                <w:rFonts w:ascii="Times New Roman" w:hAnsi="Times New Roman"/>
                <w:sz w:val="24"/>
                <w:szCs w:val="24"/>
              </w:rPr>
              <w:t xml:space="preserve"> Ярослав Олександрович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noWrap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Рекомендовано</w:t>
            </w:r>
          </w:p>
        </w:tc>
        <w:tc>
          <w:tcPr>
            <w:tcW w:w="1417" w:type="dxa"/>
            <w:vAlign w:val="center"/>
          </w:tcPr>
          <w:p w:rsidR="009006E7" w:rsidRDefault="009006E7" w:rsidP="003374DA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</w:tbl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24C3F" w:rsidRDefault="00824C3F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4273B" w:rsidRPr="001A7CB1" w:rsidRDefault="003C3C74" w:rsidP="00B4273B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</w:t>
      </w:r>
      <w:r w:rsidR="00B4273B" w:rsidRPr="001A7CB1">
        <w:rPr>
          <w:rFonts w:ascii="Times New Roman" w:hAnsi="Times New Roman"/>
          <w:sz w:val="24"/>
          <w:szCs w:val="24"/>
          <w:lang w:val="uk-UA"/>
        </w:rPr>
        <w:t>лов</w:t>
      </w:r>
      <w:r>
        <w:rPr>
          <w:rFonts w:ascii="Times New Roman" w:hAnsi="Times New Roman"/>
          <w:sz w:val="24"/>
          <w:szCs w:val="24"/>
          <w:lang w:val="uk-UA"/>
        </w:rPr>
        <w:t>а</w:t>
      </w:r>
      <w:r w:rsidR="00B4273B">
        <w:rPr>
          <w:rFonts w:ascii="Times New Roman" w:hAnsi="Times New Roman"/>
          <w:sz w:val="24"/>
          <w:szCs w:val="24"/>
          <w:lang w:val="uk-UA"/>
        </w:rPr>
        <w:t xml:space="preserve"> приймальної комісії </w:t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 w:rsidR="00B4273B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Р.Ф. Хворостяний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Відповідальний секретар </w:t>
      </w:r>
    </w:p>
    <w:p w:rsidR="002A377A" w:rsidRPr="00BE1873" w:rsidRDefault="002A377A" w:rsidP="009C598A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BE1873">
        <w:rPr>
          <w:rFonts w:ascii="Times New Roman" w:hAnsi="Times New Roman"/>
          <w:sz w:val="24"/>
          <w:szCs w:val="24"/>
          <w:lang w:val="uk-UA"/>
        </w:rPr>
        <w:t xml:space="preserve">приймальної комісії </w:t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Pr="00BE1873">
        <w:rPr>
          <w:rFonts w:ascii="Times New Roman" w:hAnsi="Times New Roman"/>
          <w:sz w:val="24"/>
          <w:szCs w:val="24"/>
          <w:lang w:val="uk-UA"/>
        </w:rPr>
        <w:tab/>
      </w:r>
      <w:r w:rsidR="009A6762">
        <w:rPr>
          <w:rFonts w:ascii="Times New Roman" w:hAnsi="Times New Roman"/>
          <w:sz w:val="24"/>
          <w:szCs w:val="24"/>
          <w:lang w:val="uk-UA"/>
        </w:rPr>
        <w:t>Ю</w:t>
      </w:r>
      <w:r w:rsidR="003C3C74">
        <w:rPr>
          <w:rFonts w:ascii="Times New Roman" w:hAnsi="Times New Roman"/>
          <w:sz w:val="24"/>
          <w:szCs w:val="24"/>
          <w:lang w:val="uk-UA"/>
        </w:rPr>
        <w:t>.</w:t>
      </w:r>
      <w:r w:rsidR="009A6762">
        <w:rPr>
          <w:rFonts w:ascii="Times New Roman" w:hAnsi="Times New Roman"/>
          <w:sz w:val="24"/>
          <w:szCs w:val="24"/>
          <w:lang w:val="uk-UA"/>
        </w:rPr>
        <w:t>С</w:t>
      </w:r>
      <w:r w:rsidR="003C3C74">
        <w:rPr>
          <w:rFonts w:ascii="Times New Roman" w:hAnsi="Times New Roman"/>
          <w:sz w:val="24"/>
          <w:szCs w:val="24"/>
          <w:lang w:val="uk-UA"/>
        </w:rPr>
        <w:t xml:space="preserve">. </w:t>
      </w:r>
      <w:proofErr w:type="spellStart"/>
      <w:r w:rsidR="009A6762">
        <w:rPr>
          <w:rFonts w:ascii="Times New Roman" w:hAnsi="Times New Roman"/>
          <w:sz w:val="24"/>
          <w:szCs w:val="24"/>
          <w:lang w:val="uk-UA"/>
        </w:rPr>
        <w:t>Колпакова</w:t>
      </w:r>
      <w:proofErr w:type="spellEnd"/>
      <w:r w:rsidRPr="00BE1873"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2A377A" w:rsidRPr="00BE1873" w:rsidSect="00376BE6">
      <w:pgSz w:w="11906" w:h="16838"/>
      <w:pgMar w:top="851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47F"/>
    <w:multiLevelType w:val="hybridMultilevel"/>
    <w:tmpl w:val="E2706916"/>
    <w:lvl w:ilvl="0" w:tplc="5B6CD0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980DAE"/>
    <w:multiLevelType w:val="hybridMultilevel"/>
    <w:tmpl w:val="DD0EE7A8"/>
    <w:lvl w:ilvl="0" w:tplc="0FA6B6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38A3E8A"/>
    <w:multiLevelType w:val="hybridMultilevel"/>
    <w:tmpl w:val="FA3C5320"/>
    <w:lvl w:ilvl="0" w:tplc="CF7E9EA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71733"/>
    <w:multiLevelType w:val="hybridMultilevel"/>
    <w:tmpl w:val="CBE6C10E"/>
    <w:lvl w:ilvl="0" w:tplc="91F63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62C564A"/>
    <w:multiLevelType w:val="hybridMultilevel"/>
    <w:tmpl w:val="A2681790"/>
    <w:lvl w:ilvl="0" w:tplc="C2BC2E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517E99"/>
    <w:multiLevelType w:val="hybridMultilevel"/>
    <w:tmpl w:val="EF60B68C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20C3619"/>
    <w:multiLevelType w:val="hybridMultilevel"/>
    <w:tmpl w:val="45F8A6FA"/>
    <w:lvl w:ilvl="0" w:tplc="D250F0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05"/>
    <w:rsid w:val="000047C2"/>
    <w:rsid w:val="00006E99"/>
    <w:rsid w:val="00010F77"/>
    <w:rsid w:val="000136FE"/>
    <w:rsid w:val="0001433F"/>
    <w:rsid w:val="00026E7A"/>
    <w:rsid w:val="00056A46"/>
    <w:rsid w:val="00083E7B"/>
    <w:rsid w:val="0009522A"/>
    <w:rsid w:val="000A7DB2"/>
    <w:rsid w:val="000B0ACA"/>
    <w:rsid w:val="000B2F1D"/>
    <w:rsid w:val="000F0AB5"/>
    <w:rsid w:val="000F538A"/>
    <w:rsid w:val="00105D0B"/>
    <w:rsid w:val="00123FC5"/>
    <w:rsid w:val="00126E5A"/>
    <w:rsid w:val="00146CA5"/>
    <w:rsid w:val="001624F5"/>
    <w:rsid w:val="00162F15"/>
    <w:rsid w:val="0017138F"/>
    <w:rsid w:val="001978DC"/>
    <w:rsid w:val="001C2200"/>
    <w:rsid w:val="001C3B57"/>
    <w:rsid w:val="001D0119"/>
    <w:rsid w:val="001E4191"/>
    <w:rsid w:val="001F341C"/>
    <w:rsid w:val="002023A8"/>
    <w:rsid w:val="002125C5"/>
    <w:rsid w:val="002145C3"/>
    <w:rsid w:val="002218AD"/>
    <w:rsid w:val="0022217C"/>
    <w:rsid w:val="00226FBD"/>
    <w:rsid w:val="00236F33"/>
    <w:rsid w:val="0025474D"/>
    <w:rsid w:val="00291346"/>
    <w:rsid w:val="002944E1"/>
    <w:rsid w:val="002A377A"/>
    <w:rsid w:val="002A5ED8"/>
    <w:rsid w:val="002A64DF"/>
    <w:rsid w:val="002B1DB3"/>
    <w:rsid w:val="002C36AD"/>
    <w:rsid w:val="002C769F"/>
    <w:rsid w:val="002E3056"/>
    <w:rsid w:val="002E3F1C"/>
    <w:rsid w:val="002E7591"/>
    <w:rsid w:val="002F2998"/>
    <w:rsid w:val="00303602"/>
    <w:rsid w:val="00306E94"/>
    <w:rsid w:val="003151F4"/>
    <w:rsid w:val="00327F30"/>
    <w:rsid w:val="003366E2"/>
    <w:rsid w:val="0034467F"/>
    <w:rsid w:val="0034725B"/>
    <w:rsid w:val="00350C51"/>
    <w:rsid w:val="00350FB2"/>
    <w:rsid w:val="00351D0A"/>
    <w:rsid w:val="003656E4"/>
    <w:rsid w:val="00366CDF"/>
    <w:rsid w:val="00376BE6"/>
    <w:rsid w:val="00387E6A"/>
    <w:rsid w:val="00391B08"/>
    <w:rsid w:val="00396D0F"/>
    <w:rsid w:val="003A10F7"/>
    <w:rsid w:val="003A1D00"/>
    <w:rsid w:val="003A439F"/>
    <w:rsid w:val="003B07AF"/>
    <w:rsid w:val="003B3B0A"/>
    <w:rsid w:val="003C168E"/>
    <w:rsid w:val="003C232F"/>
    <w:rsid w:val="003C3C74"/>
    <w:rsid w:val="003C43D3"/>
    <w:rsid w:val="003F58A7"/>
    <w:rsid w:val="00402E25"/>
    <w:rsid w:val="00404A83"/>
    <w:rsid w:val="004073DE"/>
    <w:rsid w:val="00410583"/>
    <w:rsid w:val="0041423A"/>
    <w:rsid w:val="00415935"/>
    <w:rsid w:val="00420BCA"/>
    <w:rsid w:val="00424E85"/>
    <w:rsid w:val="00436D39"/>
    <w:rsid w:val="004559BC"/>
    <w:rsid w:val="00470BC2"/>
    <w:rsid w:val="0047176B"/>
    <w:rsid w:val="004743EE"/>
    <w:rsid w:val="0048092A"/>
    <w:rsid w:val="00480C19"/>
    <w:rsid w:val="0048457B"/>
    <w:rsid w:val="004A3B57"/>
    <w:rsid w:val="004C0F25"/>
    <w:rsid w:val="004C216F"/>
    <w:rsid w:val="004F5835"/>
    <w:rsid w:val="00515400"/>
    <w:rsid w:val="005422FA"/>
    <w:rsid w:val="005625F7"/>
    <w:rsid w:val="0058614B"/>
    <w:rsid w:val="00595CC1"/>
    <w:rsid w:val="005960AE"/>
    <w:rsid w:val="005A48D6"/>
    <w:rsid w:val="005B779A"/>
    <w:rsid w:val="005C0019"/>
    <w:rsid w:val="005D1482"/>
    <w:rsid w:val="005D4D0D"/>
    <w:rsid w:val="005F7CE5"/>
    <w:rsid w:val="00603D15"/>
    <w:rsid w:val="0060659F"/>
    <w:rsid w:val="00607DE5"/>
    <w:rsid w:val="00624738"/>
    <w:rsid w:val="006353C9"/>
    <w:rsid w:val="00636200"/>
    <w:rsid w:val="00663675"/>
    <w:rsid w:val="0067373D"/>
    <w:rsid w:val="00673F90"/>
    <w:rsid w:val="006756EF"/>
    <w:rsid w:val="0069073F"/>
    <w:rsid w:val="0069198F"/>
    <w:rsid w:val="00695A84"/>
    <w:rsid w:val="006978CA"/>
    <w:rsid w:val="006A247D"/>
    <w:rsid w:val="006A2FD3"/>
    <w:rsid w:val="006A40BD"/>
    <w:rsid w:val="006A47EA"/>
    <w:rsid w:val="006A5D5B"/>
    <w:rsid w:val="006E1DB6"/>
    <w:rsid w:val="006E53E1"/>
    <w:rsid w:val="006F1D04"/>
    <w:rsid w:val="006F3D74"/>
    <w:rsid w:val="006F46BA"/>
    <w:rsid w:val="00702C4C"/>
    <w:rsid w:val="00710117"/>
    <w:rsid w:val="00720614"/>
    <w:rsid w:val="007242F4"/>
    <w:rsid w:val="007343C0"/>
    <w:rsid w:val="00737EC8"/>
    <w:rsid w:val="00751EE3"/>
    <w:rsid w:val="00773B75"/>
    <w:rsid w:val="007826AE"/>
    <w:rsid w:val="007A7DA5"/>
    <w:rsid w:val="007C37CA"/>
    <w:rsid w:val="007D2440"/>
    <w:rsid w:val="007E0072"/>
    <w:rsid w:val="007E7D09"/>
    <w:rsid w:val="007F151F"/>
    <w:rsid w:val="00815E33"/>
    <w:rsid w:val="00817260"/>
    <w:rsid w:val="00824C3F"/>
    <w:rsid w:val="0083264B"/>
    <w:rsid w:val="00832682"/>
    <w:rsid w:val="00835599"/>
    <w:rsid w:val="00847837"/>
    <w:rsid w:val="00862287"/>
    <w:rsid w:val="00862EEA"/>
    <w:rsid w:val="00863C61"/>
    <w:rsid w:val="008654D4"/>
    <w:rsid w:val="00872878"/>
    <w:rsid w:val="00881A15"/>
    <w:rsid w:val="00884609"/>
    <w:rsid w:val="008A7776"/>
    <w:rsid w:val="008B251D"/>
    <w:rsid w:val="008B7D68"/>
    <w:rsid w:val="008C419F"/>
    <w:rsid w:val="008C4BB7"/>
    <w:rsid w:val="008D4AFC"/>
    <w:rsid w:val="008D7CEB"/>
    <w:rsid w:val="008F61B4"/>
    <w:rsid w:val="009006E7"/>
    <w:rsid w:val="00900EBE"/>
    <w:rsid w:val="0091600E"/>
    <w:rsid w:val="00920FC3"/>
    <w:rsid w:val="009264B4"/>
    <w:rsid w:val="0095124E"/>
    <w:rsid w:val="00957FBB"/>
    <w:rsid w:val="00973257"/>
    <w:rsid w:val="0097629C"/>
    <w:rsid w:val="009763FF"/>
    <w:rsid w:val="00986405"/>
    <w:rsid w:val="00992991"/>
    <w:rsid w:val="009A47A6"/>
    <w:rsid w:val="009A5D21"/>
    <w:rsid w:val="009A6762"/>
    <w:rsid w:val="009B6031"/>
    <w:rsid w:val="009C23AD"/>
    <w:rsid w:val="009C598A"/>
    <w:rsid w:val="009E74A2"/>
    <w:rsid w:val="009F5BA1"/>
    <w:rsid w:val="00A125EF"/>
    <w:rsid w:val="00A16434"/>
    <w:rsid w:val="00A36A43"/>
    <w:rsid w:val="00A74860"/>
    <w:rsid w:val="00A8735C"/>
    <w:rsid w:val="00A93DB0"/>
    <w:rsid w:val="00AA5E1B"/>
    <w:rsid w:val="00AB1492"/>
    <w:rsid w:val="00AB164C"/>
    <w:rsid w:val="00AD5E2E"/>
    <w:rsid w:val="00AE0B72"/>
    <w:rsid w:val="00AF258E"/>
    <w:rsid w:val="00AF3D73"/>
    <w:rsid w:val="00B27BED"/>
    <w:rsid w:val="00B30830"/>
    <w:rsid w:val="00B41CEB"/>
    <w:rsid w:val="00B41FD5"/>
    <w:rsid w:val="00B4273B"/>
    <w:rsid w:val="00B47E7F"/>
    <w:rsid w:val="00B50CD1"/>
    <w:rsid w:val="00B61504"/>
    <w:rsid w:val="00B6421D"/>
    <w:rsid w:val="00B72226"/>
    <w:rsid w:val="00B854B2"/>
    <w:rsid w:val="00B85DBA"/>
    <w:rsid w:val="00B9109F"/>
    <w:rsid w:val="00B96101"/>
    <w:rsid w:val="00BA0F0B"/>
    <w:rsid w:val="00BC1567"/>
    <w:rsid w:val="00BC1E31"/>
    <w:rsid w:val="00BD2890"/>
    <w:rsid w:val="00BE1873"/>
    <w:rsid w:val="00BE317E"/>
    <w:rsid w:val="00BE7C62"/>
    <w:rsid w:val="00BF512A"/>
    <w:rsid w:val="00C05194"/>
    <w:rsid w:val="00C06F24"/>
    <w:rsid w:val="00C33CDD"/>
    <w:rsid w:val="00C35D3B"/>
    <w:rsid w:val="00C35D43"/>
    <w:rsid w:val="00C377E7"/>
    <w:rsid w:val="00C41BB2"/>
    <w:rsid w:val="00C44D0B"/>
    <w:rsid w:val="00C52D21"/>
    <w:rsid w:val="00C53C0F"/>
    <w:rsid w:val="00C57EE2"/>
    <w:rsid w:val="00C61268"/>
    <w:rsid w:val="00C623EB"/>
    <w:rsid w:val="00C65FAF"/>
    <w:rsid w:val="00C866A4"/>
    <w:rsid w:val="00CA4F44"/>
    <w:rsid w:val="00CC4655"/>
    <w:rsid w:val="00CC5F5F"/>
    <w:rsid w:val="00CE1D1C"/>
    <w:rsid w:val="00CF7A8C"/>
    <w:rsid w:val="00D06F0E"/>
    <w:rsid w:val="00D10556"/>
    <w:rsid w:val="00D12567"/>
    <w:rsid w:val="00D34917"/>
    <w:rsid w:val="00D537C6"/>
    <w:rsid w:val="00D5595A"/>
    <w:rsid w:val="00D865E3"/>
    <w:rsid w:val="00DA39EA"/>
    <w:rsid w:val="00DA4B9A"/>
    <w:rsid w:val="00DB1EEC"/>
    <w:rsid w:val="00DC18DD"/>
    <w:rsid w:val="00DC4456"/>
    <w:rsid w:val="00DC7C90"/>
    <w:rsid w:val="00DD3967"/>
    <w:rsid w:val="00DD48AD"/>
    <w:rsid w:val="00DF6622"/>
    <w:rsid w:val="00E0096E"/>
    <w:rsid w:val="00E261D5"/>
    <w:rsid w:val="00E34DD8"/>
    <w:rsid w:val="00E44B2E"/>
    <w:rsid w:val="00E44DFD"/>
    <w:rsid w:val="00E52DA8"/>
    <w:rsid w:val="00E5345F"/>
    <w:rsid w:val="00E53F0B"/>
    <w:rsid w:val="00E57DB9"/>
    <w:rsid w:val="00E66FF1"/>
    <w:rsid w:val="00E70884"/>
    <w:rsid w:val="00E84C1E"/>
    <w:rsid w:val="00E93E61"/>
    <w:rsid w:val="00EA43A2"/>
    <w:rsid w:val="00EA6CFB"/>
    <w:rsid w:val="00EB31AF"/>
    <w:rsid w:val="00EB3C56"/>
    <w:rsid w:val="00EB4FC0"/>
    <w:rsid w:val="00EC1354"/>
    <w:rsid w:val="00ED09F8"/>
    <w:rsid w:val="00EE14EB"/>
    <w:rsid w:val="00EE1CB5"/>
    <w:rsid w:val="00EF2EFB"/>
    <w:rsid w:val="00F16576"/>
    <w:rsid w:val="00F22151"/>
    <w:rsid w:val="00F365D3"/>
    <w:rsid w:val="00F50A97"/>
    <w:rsid w:val="00F75F1E"/>
    <w:rsid w:val="00F969A8"/>
    <w:rsid w:val="00FA4FF8"/>
    <w:rsid w:val="00FC130B"/>
    <w:rsid w:val="00FC60E1"/>
    <w:rsid w:val="00FD3B82"/>
    <w:rsid w:val="00FD7D3C"/>
    <w:rsid w:val="00FF20D4"/>
    <w:rsid w:val="00FF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  <w:style w:type="character" w:customStyle="1" w:styleId="28pt">
    <w:name w:val="Основной текст (2) + 8 pt;Не полужирный"/>
    <w:basedOn w:val="a0"/>
    <w:rsid w:val="00F5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B5"/>
    <w:pPr>
      <w:spacing w:after="0"/>
      <w:ind w:firstLine="56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98A"/>
    <w:pPr>
      <w:ind w:left="720"/>
      <w:contextualSpacing/>
    </w:pPr>
  </w:style>
  <w:style w:type="table" w:styleId="a4">
    <w:name w:val="Table Grid"/>
    <w:basedOn w:val="a1"/>
    <w:rsid w:val="009762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rsid w:val="00420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50C51"/>
    <w:pPr>
      <w:spacing w:line="240" w:lineRule="auto"/>
      <w:ind w:firstLine="0"/>
      <w:jc w:val="center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customStyle="1" w:styleId="a6">
    <w:name w:val="Название Знак"/>
    <w:basedOn w:val="a0"/>
    <w:link w:val="a5"/>
    <w:rsid w:val="00350C5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48092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8092A"/>
    <w:rPr>
      <w:rFonts w:ascii="Segoe UI" w:eastAsia="Calibri" w:hAnsi="Segoe UI" w:cs="Segoe UI"/>
      <w:sz w:val="18"/>
      <w:szCs w:val="18"/>
    </w:rPr>
  </w:style>
  <w:style w:type="character" w:customStyle="1" w:styleId="28pt">
    <w:name w:val="Основной текст (2) + 8 pt;Не полужирный"/>
    <w:basedOn w:val="a0"/>
    <w:rsid w:val="00F50A9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C4459-5B61-4783-9356-EFA93D7A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cp:lastPrinted>2019-12-09T13:12:00Z</cp:lastPrinted>
  <dcterms:created xsi:type="dcterms:W3CDTF">2020-09-04T12:10:00Z</dcterms:created>
  <dcterms:modified xsi:type="dcterms:W3CDTF">2021-08-18T08:47:00Z</dcterms:modified>
</cp:coreProperties>
</file>